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4A" w:rsidRPr="00ED4B4A" w:rsidRDefault="00ED4B4A" w:rsidP="00ED4B4A">
      <w:pPr>
        <w:widowControl/>
        <w:shd w:val="clear" w:color="auto" w:fill="FFFFFF"/>
        <w:spacing w:line="317" w:lineRule="atLeast"/>
        <w:jc w:val="center"/>
        <w:rPr>
          <w:rFonts w:ascii="宋体" w:eastAsia="宋体" w:hAnsi="宋体" w:cs="宋体"/>
          <w:color w:val="000000"/>
          <w:kern w:val="0"/>
          <w:sz w:val="14"/>
          <w:szCs w:val="14"/>
        </w:rPr>
      </w:pPr>
      <w:r w:rsidRPr="00ED4B4A">
        <w:rPr>
          <w:rFonts w:ascii="宋体" w:eastAsia="宋体" w:hAnsi="宋体" w:cs="宋体" w:hint="eastAsia"/>
          <w:b/>
          <w:bCs/>
          <w:color w:val="000000"/>
          <w:kern w:val="0"/>
          <w:sz w:val="19"/>
        </w:rPr>
        <w:t>2020年全省检察机关招聘聘用制书记员职位设置表</w:t>
      </w:r>
    </w:p>
    <w:p w:rsidR="00ED4B4A" w:rsidRPr="00ED4B4A" w:rsidRDefault="00ED4B4A" w:rsidP="00ED4B4A">
      <w:pPr>
        <w:widowControl/>
        <w:shd w:val="clear" w:color="auto" w:fill="FFFFFF"/>
        <w:spacing w:line="317" w:lineRule="atLeast"/>
        <w:jc w:val="center"/>
        <w:rPr>
          <w:rFonts w:ascii="宋体" w:eastAsia="宋体" w:hAnsi="宋体" w:cs="宋体" w:hint="eastAsia"/>
          <w:color w:val="000000"/>
          <w:kern w:val="0"/>
          <w:sz w:val="14"/>
          <w:szCs w:val="14"/>
        </w:rPr>
      </w:pPr>
    </w:p>
    <w:tbl>
      <w:tblPr>
        <w:tblW w:w="9540" w:type="dxa"/>
        <w:jc w:val="center"/>
        <w:tblCellMar>
          <w:left w:w="0" w:type="dxa"/>
          <w:right w:w="0" w:type="dxa"/>
        </w:tblCellMar>
        <w:tblLook w:val="04A0"/>
      </w:tblPr>
      <w:tblGrid>
        <w:gridCol w:w="705"/>
        <w:gridCol w:w="3519"/>
        <w:gridCol w:w="659"/>
        <w:gridCol w:w="1707"/>
        <w:gridCol w:w="2950"/>
      </w:tblGrid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序号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招聘职位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招聘计划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学历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b/>
                <w:bCs/>
                <w:kern w:val="0"/>
                <w:sz w:val="19"/>
                <w:szCs w:val="19"/>
              </w:rPr>
              <w:t>备注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湖南省人民检察院职位1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湖南省人民检察院职位2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长沙铁路运输检察院职位1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长沙铁路运输检察院职位2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衡阳铁路运输检察院职位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怀化铁路运输检察院职位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星城地区人民检察院职位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长沙市芙蓉区人民检察院职位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长沙市天心区人民检察院职位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长沙市岳麓区人民检察院职位1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长沙市岳麓区人民检察院职位2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长沙市开福区人民检察院职位1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长沙市开福区人民检察院职位2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长沙市望城区人民检察院职位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长沙县人民检察院职位2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宁乡市人民检察院职位1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宁乡市人民检察院职位2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衡阳市华新地区人民检察院职位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衡阳市雁峰区人民检察院职位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衡阳市石鼓区人民检察院职位1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衡阳市石鼓区人民检察院职位2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衡阳市珠晖区人民检察院职位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27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衡阳市蒸湘区人民检察院职位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衡阳市南岳区人民检察院职位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衡南县人民检察院职位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衡阳县人民检察院职位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衡山县人民检察院职位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衡东县人民检察院职位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祁东县人民检察院职位1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祁东县人民检察院职位2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常宁市人民检察院职位1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常宁市人民检察院职位2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耒阳市人民检察院职位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株洲市荷塘区人民检察院职位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侦查岗位，限男性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株洲市芦淞区人民检察院职位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株洲市天元区人民检察院职位1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株洲市天元区人民检察院职位2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株洲市石峰区人民检察院职位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株洲市渌口区人民检察院职位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醴陵市人民检察院职位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攸县人民检察院职位1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攸县人民检察院职位2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茶陵县人民检察院职位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炎陵县人民检察院职位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湘潭市岳塘区人民检察院职位1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湘潭市岳塘区人民检察院职位2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湘潭市雨湖区人民检察院职位1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湘潭市雨湖区人民检察院职位2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56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湘潭县人民检察院职位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湘乡市人民检察院职位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邵东市人民检察院职位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新邵县人民检察院职位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隆回县人民检察院职位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洞口县人民检察院职位1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洞口县人民检察院职位2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绥宁县人民检察院职位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城步县人民检察院职位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武冈市人民检察院职位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新宁县人民检察院职位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邵阳市双清区人民检察院职位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邵阳市大祥区人民检察院职位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邵阳市北塔区人民检察院职位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平江县人民检察院职位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华容县人民检察院职位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湘阴县人民检察院职位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临湘市人民检察院职位1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临湘市人民检察院职位2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汨罗市人民检察院职位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岳阳楼区人民检察院职位1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岳阳楼区人民检察院职位2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85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岳阳市云溪区人民检察院职位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常德市白洋堤地区人民检察院职位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常德市武陵区人民检察院职位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常德市鼎城区人民检察院职位1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常德市鼎城区人民检察院职位2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汉寿县人民检察院职位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桃源县人民检察院职位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临澧县人民检察院职位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石门县人民检察院职位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澧县人民检察院职位1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澧县人民检察院职位2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安乡县人民检察院职位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99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津市市人民检察院职位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张家界市人民检察院职位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张家界市永定区人民检察院职位1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张家界市永定区人民检察院职位2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张家界市武陵源区人民检察院职位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慈利县人民检察院职位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桑植县人民检察院职位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益阳市人民检察院职位1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适宜男性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益阳市人民检察院职位2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益阳市赫山区人民检察院职位1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109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益阳市赫山区人民检察院职位2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7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益阳市资阳区人民检察院职位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桃江县人民检察院职位1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桃江县人民检察院职位2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安化县人民检察院职位1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114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安化县人民检察院职位2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沅江市人民检察院职位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南县人民检察院职位1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南县人民检察院职位2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大通湖管理区人民检察院职位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119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郴州市人民检察院职位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8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郴州市北湖区人民检察院职位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郴州市苏仙区人民检察院职位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资兴市人民检察院职位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桂阳县人民检察院职位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宜章县人民检察院职位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永兴县人民检察院职位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嘉禾县人民检察院职位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临武县人民检察院职位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汝城县人民检察院职位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安仁县人民检察院职位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桂东县人民检察院职位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永州市人民检察院职位1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永州市人民检察院职位2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永州市冷水滩区人民检察院职位1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永州市冷水滩区人民检察院职位2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祁阳县人民检察院职位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东安县人民检察院职位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双牌县人民检察院职位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道县人民检察院职位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139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江永县人民检察院职位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江华县人民检察院职位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宁远县人民检察院职位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新田县人民检察院职位1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143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新田县人民检察院职位2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蓝山县人民检察院职位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怀化市人民检察院职位1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怀化市人民检察院职位2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怀化市鹤城区人民检察院职位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沅陵县人民检察院职位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149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辰溪县人民检察院职位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溆浦县人民检察院职位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芷江县人民检察院职位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麻阳县人民检察院职位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洪江市人民检察院职位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会同县人民检察院职位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靖州县人民检察院职位1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靖州县人民检察院职位2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通道县人民检察院职位1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通道县人民检察院职位2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159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娄底市检察院职位1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娄底市检察院职位2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娄底市娄星区检察院职位1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娄底市娄星区检察院职位2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冷水江市检察院职位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双峰县检察院职位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新化县检察院职位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6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湘西州人民检察院职位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吉首市人民检察院职位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168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泸溪县人民检察院职位1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169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泸溪县人民检察院职位2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170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凤凰县检察院系统职位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4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171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古丈县检察院系统职位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3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lastRenderedPageBreak/>
              <w:t>172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花垣县检察院系统职位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173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保靖县人民检察院职位1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侦查、派驻检察室岗位，限男性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174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保靖县人民检察院职位2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175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永顺县人民检察院职位1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侦查岗位，限男性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176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永顺县人民检察院职位2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177</w:t>
            </w:r>
          </w:p>
        </w:tc>
        <w:tc>
          <w:tcPr>
            <w:tcW w:w="2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龙山县人民检察院职位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大学专科及以上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  <w:tr w:rsidR="00ED4B4A" w:rsidRPr="00ED4B4A" w:rsidTr="00ED4B4A">
        <w:trPr>
          <w:jc w:val="center"/>
        </w:trPr>
        <w:tc>
          <w:tcPr>
            <w:tcW w:w="3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合   计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530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  <w:hideMark/>
          </w:tcPr>
          <w:p w:rsidR="00ED4B4A" w:rsidRPr="00ED4B4A" w:rsidRDefault="00ED4B4A" w:rsidP="00ED4B4A">
            <w:pPr>
              <w:widowControl/>
              <w:spacing w:line="259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D4B4A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 xml:space="preserve">　</w:t>
            </w:r>
          </w:p>
        </w:tc>
      </w:tr>
    </w:tbl>
    <w:p w:rsidR="00212CF1" w:rsidRDefault="00212CF1"/>
    <w:sectPr w:rsidR="00212CF1" w:rsidSect="00212C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4B4A"/>
    <w:rsid w:val="00212CF1"/>
    <w:rsid w:val="00ED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4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4687</Characters>
  <Application>Microsoft Office Word</Application>
  <DocSecurity>0</DocSecurity>
  <Lines>39</Lines>
  <Paragraphs>10</Paragraphs>
  <ScaleCrop>false</ScaleCrop>
  <Company>HP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2020-12-17T08:56:00Z</dcterms:created>
  <dcterms:modified xsi:type="dcterms:W3CDTF">2020-12-17T08:56:00Z</dcterms:modified>
</cp:coreProperties>
</file>